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C3A" w:rsidRPr="00DC6257" w:rsidRDefault="005A3C3A" w:rsidP="005A3C3A">
      <w:pPr>
        <w:pStyle w:val="a4"/>
        <w:ind w:left="720"/>
        <w:rPr>
          <w:bCs/>
          <w:sz w:val="28"/>
          <w:szCs w:val="28"/>
        </w:rPr>
      </w:pPr>
      <w:r w:rsidRPr="00DC6257">
        <w:rPr>
          <w:bCs/>
          <w:sz w:val="28"/>
          <w:szCs w:val="28"/>
        </w:rPr>
        <w:t xml:space="preserve">Тесты по предмету Современные тенденции развития русского литературного языка </w:t>
      </w:r>
    </w:p>
    <w:p w:rsidR="005A3C3A" w:rsidRPr="00DC6257" w:rsidRDefault="005A3C3A" w:rsidP="005A3C3A">
      <w:pPr>
        <w:pStyle w:val="a4"/>
        <w:numPr>
          <w:ilvl w:val="0"/>
          <w:numId w:val="1"/>
        </w:numPr>
        <w:rPr>
          <w:sz w:val="28"/>
          <w:szCs w:val="28"/>
        </w:rPr>
      </w:pPr>
      <w:r w:rsidRPr="00DC6257">
        <w:rPr>
          <w:rStyle w:val="a5"/>
          <w:b w:val="0"/>
          <w:bCs w:val="0"/>
          <w:sz w:val="28"/>
          <w:szCs w:val="28"/>
        </w:rPr>
        <w:t>Что отражает закон системности языка?</w:t>
      </w:r>
      <w:r w:rsidRPr="00DC6257">
        <w:rPr>
          <w:bCs/>
          <w:sz w:val="28"/>
          <w:szCs w:val="28"/>
        </w:rPr>
        <w:br/>
      </w:r>
    </w:p>
    <w:p w:rsidR="005A3C3A" w:rsidRPr="00DC6257" w:rsidRDefault="005A3C3A" w:rsidP="005A3C3A">
      <w:pPr>
        <w:pStyle w:val="a4"/>
        <w:numPr>
          <w:ilvl w:val="0"/>
          <w:numId w:val="1"/>
        </w:numPr>
        <w:rPr>
          <w:sz w:val="28"/>
          <w:szCs w:val="28"/>
        </w:rPr>
      </w:pPr>
      <w:r w:rsidRPr="00DC6257">
        <w:rPr>
          <w:rStyle w:val="a5"/>
          <w:b w:val="0"/>
          <w:bCs w:val="0"/>
          <w:sz w:val="28"/>
          <w:szCs w:val="28"/>
        </w:rPr>
        <w:t>Какое изменение в истории русского языка иллюстрирует действие закона системности?</w:t>
      </w:r>
      <w:r w:rsidRPr="00DC6257">
        <w:rPr>
          <w:sz w:val="28"/>
          <w:szCs w:val="28"/>
        </w:rPr>
        <w:br/>
      </w:r>
    </w:p>
    <w:p w:rsidR="005A3C3A" w:rsidRPr="00DC6257" w:rsidRDefault="005A3C3A" w:rsidP="005A3C3A">
      <w:pPr>
        <w:pStyle w:val="a4"/>
        <w:numPr>
          <w:ilvl w:val="0"/>
          <w:numId w:val="1"/>
        </w:numPr>
        <w:rPr>
          <w:bCs/>
          <w:sz w:val="28"/>
          <w:szCs w:val="28"/>
        </w:rPr>
      </w:pPr>
      <w:r w:rsidRPr="00DC6257">
        <w:rPr>
          <w:rStyle w:val="a5"/>
          <w:b w:val="0"/>
          <w:bCs w:val="0"/>
          <w:sz w:val="28"/>
          <w:szCs w:val="28"/>
        </w:rPr>
        <w:t>Какое последствие уменьшения количества падежей описано в тексте?</w:t>
      </w:r>
      <w:r w:rsidRPr="00DC6257">
        <w:rPr>
          <w:bCs/>
          <w:sz w:val="28"/>
          <w:szCs w:val="28"/>
        </w:rPr>
        <w:br/>
      </w:r>
    </w:p>
    <w:p w:rsidR="005A3C3A" w:rsidRPr="00DC6257" w:rsidRDefault="005A3C3A" w:rsidP="005A3C3A">
      <w:pPr>
        <w:pStyle w:val="a6"/>
        <w:numPr>
          <w:ilvl w:val="0"/>
          <w:numId w:val="1"/>
        </w:numPr>
        <w:ind w:left="1068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Что такое языковая (литературная) норма?</w:t>
      </w:r>
    </w:p>
    <w:p w:rsidR="005A3C3A" w:rsidRPr="00DC6257" w:rsidRDefault="005A3C3A" w:rsidP="005A3C3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Что иллюстрирует действие закона языковой традиции?</w:t>
      </w:r>
    </w:p>
    <w:p w:rsidR="005A3C3A" w:rsidRPr="00DC6257" w:rsidRDefault="005A3C3A" w:rsidP="005A3C3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Какую роль играет закон языковой традиции?</w:t>
      </w:r>
    </w:p>
    <w:p w:rsidR="005A3C3A" w:rsidRPr="00DC6257" w:rsidRDefault="005A3C3A" w:rsidP="005A3C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Что такое языковая аналогия?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Какое слово образовано по закону аналогии и считается разговорным (ненормативным)?</w:t>
      </w:r>
    </w:p>
    <w:p w:rsidR="005A3C3A" w:rsidRPr="00DC6257" w:rsidRDefault="005A3C3A" w:rsidP="005A3C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В каком варианте указана правильная, нормативная форма глагола?</w:t>
      </w:r>
    </w:p>
    <w:p w:rsidR="005A3C3A" w:rsidRPr="00DC6257" w:rsidRDefault="005A3C3A" w:rsidP="005A3C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В чём суть закона речевой экономии?</w:t>
      </w:r>
    </w:p>
    <w:p w:rsidR="005A3C3A" w:rsidRPr="00DC6257" w:rsidRDefault="005A3C3A" w:rsidP="005A3C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Какой из вариантов является примером речевой экономии?</w:t>
      </w:r>
    </w:p>
    <w:p w:rsidR="005A3C3A" w:rsidRPr="00DC6257" w:rsidRDefault="005A3C3A" w:rsidP="005A3C3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Что относится к усечению слова?</w:t>
      </w:r>
    </w:p>
    <w:p w:rsidR="005A3C3A" w:rsidRPr="00DC6257" w:rsidRDefault="005A3C3A" w:rsidP="005A3C3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Что выражает закон противоречий (антиномии) в языке?</w:t>
      </w:r>
    </w:p>
    <w:p w:rsidR="005A3C3A" w:rsidRPr="00DC6257" w:rsidRDefault="005A3C3A" w:rsidP="005A3C3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Какой пример иллюстрирует противоречие между нормой и возможностями языка?</w:t>
      </w:r>
    </w:p>
    <w:p w:rsidR="005A3C3A" w:rsidRPr="00DC6257" w:rsidRDefault="005A3C3A" w:rsidP="005A3C3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Какую роль играют противоречия в языке?</w:t>
      </w: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Что такое внешние (социальные) факторы развития языка?</w:t>
      </w:r>
    </w:p>
    <w:p w:rsidR="005A3C3A" w:rsidRPr="00DC6257" w:rsidRDefault="005A3C3A" w:rsidP="005A3C3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Как называются новые слова, появляющиеся в результате научно-технического прогресса?</w:t>
      </w:r>
    </w:p>
    <w:p w:rsidR="005A3C3A" w:rsidRPr="00DC6257" w:rsidRDefault="005A3C3A" w:rsidP="005A3C3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Какое явление иллюстрирует слово «спутник» в значении «космический аппарат»?</w:t>
      </w: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lastRenderedPageBreak/>
        <w:t>Что такое историзмы?</w:t>
      </w:r>
    </w:p>
    <w:p w:rsidR="005A3C3A" w:rsidRPr="00DC6257" w:rsidRDefault="005A3C3A" w:rsidP="005A3C3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Чем отличаются архаизмы от историзмов?</w:t>
      </w:r>
    </w:p>
    <w:p w:rsidR="005A3C3A" w:rsidRPr="00DC6257" w:rsidRDefault="005A3C3A" w:rsidP="005A3C3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Как называются слова, понятные только жителям определённого региона?</w:t>
      </w:r>
    </w:p>
    <w:p w:rsidR="005A3C3A" w:rsidRPr="00DC6257" w:rsidRDefault="005A3C3A" w:rsidP="005A3C3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Какие слова относятся к профессионализмам?</w:t>
      </w:r>
    </w:p>
    <w:p w:rsidR="005A3C3A" w:rsidRPr="00DC6257" w:rsidRDefault="005A3C3A" w:rsidP="005A3C3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Как называются слова, употребляемые преимущественно в определённой социальной или возрастной группе?</w:t>
      </w:r>
    </w:p>
    <w:p w:rsidR="005A3C3A" w:rsidRPr="00DC6257" w:rsidRDefault="005A3C3A" w:rsidP="005A3C3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Как интернет влияет на язык?</w:t>
      </w: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Что заменило знаки завершения предложения в мессенджерах?</w:t>
      </w:r>
    </w:p>
    <w:p w:rsidR="005A3C3A" w:rsidRPr="00DC6257" w:rsidRDefault="005A3C3A" w:rsidP="005A3C3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Как воспринимается текст, написанный «</w:t>
      </w:r>
      <w:proofErr w:type="spellStart"/>
      <w:r w:rsidRPr="00DC6257">
        <w:rPr>
          <w:rFonts w:ascii="Times New Roman" w:hAnsi="Times New Roman" w:cs="Times New Roman"/>
          <w:sz w:val="28"/>
          <w:szCs w:val="28"/>
        </w:rPr>
        <w:t>капслоком</w:t>
      </w:r>
      <w:proofErr w:type="spellEnd"/>
      <w:r w:rsidRPr="00DC6257">
        <w:rPr>
          <w:rFonts w:ascii="Times New Roman" w:hAnsi="Times New Roman" w:cs="Times New Roman"/>
          <w:sz w:val="28"/>
          <w:szCs w:val="28"/>
        </w:rPr>
        <w:t>»?</w:t>
      </w:r>
    </w:p>
    <w:p w:rsidR="005A3C3A" w:rsidRPr="00DC6257" w:rsidRDefault="005A3C3A" w:rsidP="005A3C3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Почему слова «истерика» одинаково понятны в разных странах?</w:t>
      </w:r>
    </w:p>
    <w:p w:rsidR="005A3C3A" w:rsidRPr="00DC6257" w:rsidRDefault="005A3C3A" w:rsidP="005A3C3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Какие примеры показывают появление новых слов в науке и технике?</w:t>
      </w:r>
    </w:p>
    <w:p w:rsidR="005A3C3A" w:rsidRPr="00DC6257" w:rsidRDefault="005A3C3A" w:rsidP="005A3C3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Почему языковые изменения являются естественными?</w:t>
      </w:r>
    </w:p>
    <w:p w:rsidR="005A3C3A" w:rsidRPr="00DC6257" w:rsidRDefault="005A3C3A" w:rsidP="005A3C3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6257">
        <w:rPr>
          <w:rFonts w:ascii="Times New Roman" w:hAnsi="Times New Roman" w:cs="Times New Roman"/>
          <w:sz w:val="28"/>
          <w:szCs w:val="28"/>
        </w:rPr>
        <w:t>Что демонстрирует гибкость языка?</w:t>
      </w:r>
    </w:p>
    <w:p w:rsidR="005A3C3A" w:rsidRPr="00DC6257" w:rsidRDefault="005A3C3A" w:rsidP="005A3C3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C6257">
        <w:rPr>
          <w:rFonts w:ascii="Times New Roman" w:hAnsi="Times New Roman" w:cs="Times New Roman"/>
          <w:bCs/>
          <w:sz w:val="28"/>
          <w:szCs w:val="28"/>
        </w:rPr>
        <w:t xml:space="preserve">     31.В какие века сложился русский национальный язык?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uz-Cyrl-UZ"/>
        </w:rPr>
      </w:pPr>
      <w:r w:rsidRPr="00DC6257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    32.Под влиянием чего слова могут менять своё значение?  </w:t>
      </w:r>
      <w:r w:rsidRPr="00DC6257">
        <w:rPr>
          <w:rFonts w:ascii="Times New Roman" w:hAnsi="Times New Roman" w:cs="Times New Roman"/>
          <w:sz w:val="28"/>
          <w:szCs w:val="28"/>
          <w:lang w:val="uz-Cyrl-UZ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z-Cyrl-UZ"/>
        </w:rPr>
        <w:t>33.</w:t>
      </w:r>
      <w:r w:rsidRPr="00DC6257">
        <w:rPr>
          <w:rFonts w:ascii="Times New Roman" w:hAnsi="Times New Roman" w:cs="Times New Roman"/>
          <w:bCs/>
          <w:sz w:val="28"/>
          <w:szCs w:val="28"/>
          <w:lang w:val="uz-Cyrl-UZ"/>
        </w:rPr>
        <w:t>Что такое лексическое значение слова?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34.</w:t>
      </w:r>
      <w:r w:rsidRPr="00DC6257">
        <w:rPr>
          <w:rFonts w:ascii="Times New Roman" w:hAnsi="Times New Roman" w:cs="Times New Roman"/>
          <w:bCs/>
          <w:sz w:val="28"/>
          <w:szCs w:val="28"/>
        </w:rPr>
        <w:t>Лексическое значение показывает: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35.</w:t>
      </w:r>
      <w:r w:rsidRPr="00DC6257">
        <w:rPr>
          <w:rFonts w:ascii="Times New Roman" w:hAnsi="Times New Roman" w:cs="Times New Roman"/>
          <w:bCs/>
          <w:sz w:val="28"/>
          <w:szCs w:val="28"/>
        </w:rPr>
        <w:t>Укажите многозначное слово в предложении: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36.</w:t>
      </w:r>
      <w:r w:rsidRPr="00DC6257">
        <w:rPr>
          <w:rFonts w:ascii="Times New Roman" w:hAnsi="Times New Roman" w:cs="Times New Roman"/>
          <w:bCs/>
          <w:sz w:val="28"/>
          <w:szCs w:val="28"/>
        </w:rPr>
        <w:t>Многозначные слова — это слова: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37.</w:t>
      </w:r>
      <w:r w:rsidRPr="00DC6257">
        <w:rPr>
          <w:rFonts w:ascii="Times New Roman" w:hAnsi="Times New Roman" w:cs="Times New Roman"/>
          <w:bCs/>
          <w:sz w:val="28"/>
          <w:szCs w:val="28"/>
        </w:rPr>
        <w:t>Однозначные слова — это слова: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38.</w:t>
      </w:r>
      <w:r w:rsidRPr="00DC6257">
        <w:rPr>
          <w:rFonts w:ascii="Times New Roman" w:hAnsi="Times New Roman" w:cs="Times New Roman"/>
          <w:bCs/>
          <w:sz w:val="28"/>
          <w:szCs w:val="28"/>
        </w:rPr>
        <w:t>При расширении значения слова новое значение чаще всего: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39.</w:t>
      </w:r>
      <w:r w:rsidRPr="00DC6257">
        <w:rPr>
          <w:rFonts w:ascii="Times New Roman" w:hAnsi="Times New Roman" w:cs="Times New Roman"/>
          <w:bCs/>
          <w:sz w:val="28"/>
          <w:szCs w:val="28"/>
        </w:rPr>
        <w:t>Как меняется семантический объём слова при сужении значения?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40.</w:t>
      </w:r>
      <w:r w:rsidRPr="00DC6257">
        <w:rPr>
          <w:rFonts w:ascii="Times New Roman" w:hAnsi="Times New Roman" w:cs="Times New Roman"/>
          <w:bCs/>
          <w:sz w:val="28"/>
          <w:szCs w:val="28"/>
        </w:rPr>
        <w:t xml:space="preserve">Что означает термин </w:t>
      </w:r>
      <w:proofErr w:type="spellStart"/>
      <w:r w:rsidRPr="00DC6257">
        <w:rPr>
          <w:rFonts w:ascii="Times New Roman" w:hAnsi="Times New Roman" w:cs="Times New Roman"/>
          <w:bCs/>
          <w:sz w:val="28"/>
          <w:szCs w:val="28"/>
        </w:rPr>
        <w:t>терминологизация</w:t>
      </w:r>
      <w:proofErr w:type="spellEnd"/>
      <w:r w:rsidRPr="00DC6257">
        <w:rPr>
          <w:rFonts w:ascii="Times New Roman" w:hAnsi="Times New Roman" w:cs="Times New Roman"/>
          <w:bCs/>
          <w:sz w:val="28"/>
          <w:szCs w:val="28"/>
        </w:rPr>
        <w:t>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41.</w:t>
      </w:r>
      <w:r w:rsidRPr="00DC6257">
        <w:rPr>
          <w:rFonts w:ascii="Times New Roman" w:hAnsi="Times New Roman" w:cs="Times New Roman"/>
          <w:bCs/>
          <w:sz w:val="28"/>
          <w:szCs w:val="28"/>
        </w:rPr>
        <w:t xml:space="preserve">Сколько </w:t>
      </w:r>
      <w:proofErr w:type="spellStart"/>
      <w:r w:rsidRPr="00DC6257">
        <w:rPr>
          <w:rFonts w:ascii="Times New Roman" w:hAnsi="Times New Roman" w:cs="Times New Roman"/>
          <w:bCs/>
          <w:sz w:val="28"/>
          <w:szCs w:val="28"/>
        </w:rPr>
        <w:t>энантиосемических</w:t>
      </w:r>
      <w:proofErr w:type="spellEnd"/>
      <w:r w:rsidRPr="00DC6257">
        <w:rPr>
          <w:rFonts w:ascii="Times New Roman" w:hAnsi="Times New Roman" w:cs="Times New Roman"/>
          <w:bCs/>
          <w:sz w:val="28"/>
          <w:szCs w:val="28"/>
        </w:rPr>
        <w:t xml:space="preserve"> лексем зафиксировано словарями?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42.</w:t>
      </w:r>
      <w:r w:rsidRPr="00DC6257">
        <w:rPr>
          <w:rFonts w:ascii="Times New Roman" w:hAnsi="Times New Roman" w:cs="Times New Roman"/>
          <w:bCs/>
          <w:sz w:val="28"/>
          <w:szCs w:val="28"/>
        </w:rPr>
        <w:t>Кто впервые ввёл термин «</w:t>
      </w:r>
      <w:proofErr w:type="spellStart"/>
      <w:r w:rsidRPr="00DC6257">
        <w:rPr>
          <w:rFonts w:ascii="Times New Roman" w:hAnsi="Times New Roman" w:cs="Times New Roman"/>
          <w:bCs/>
          <w:sz w:val="28"/>
          <w:szCs w:val="28"/>
        </w:rPr>
        <w:t>энантиосемия</w:t>
      </w:r>
      <w:proofErr w:type="spellEnd"/>
      <w:r w:rsidRPr="00DC6257">
        <w:rPr>
          <w:rFonts w:ascii="Times New Roman" w:hAnsi="Times New Roman" w:cs="Times New Roman"/>
          <w:bCs/>
          <w:sz w:val="28"/>
          <w:szCs w:val="28"/>
        </w:rPr>
        <w:t>»?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43.</w:t>
      </w:r>
      <w:r w:rsidRPr="00DC6257">
        <w:rPr>
          <w:rFonts w:ascii="Times New Roman" w:hAnsi="Times New Roman" w:cs="Times New Roman"/>
          <w:bCs/>
          <w:sz w:val="28"/>
          <w:szCs w:val="28"/>
        </w:rPr>
        <w:t>Энантиосемия отличается от синонимии, антонимии и омонимии тем, что: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44.</w:t>
      </w:r>
      <w:r w:rsidRPr="00DC6257">
        <w:rPr>
          <w:rFonts w:ascii="Times New Roman" w:hAnsi="Times New Roman" w:cs="Times New Roman"/>
          <w:bCs/>
          <w:sz w:val="28"/>
          <w:szCs w:val="28"/>
        </w:rPr>
        <w:t xml:space="preserve">Что такое </w:t>
      </w:r>
      <w:proofErr w:type="spellStart"/>
      <w:r w:rsidRPr="00DC6257">
        <w:rPr>
          <w:rFonts w:ascii="Times New Roman" w:hAnsi="Times New Roman" w:cs="Times New Roman"/>
          <w:bCs/>
          <w:sz w:val="28"/>
          <w:szCs w:val="28"/>
        </w:rPr>
        <w:t>энантиосемия</w:t>
      </w:r>
      <w:proofErr w:type="spellEnd"/>
      <w:r w:rsidRPr="00DC6257">
        <w:rPr>
          <w:rFonts w:ascii="Times New Roman" w:hAnsi="Times New Roman" w:cs="Times New Roman"/>
          <w:bCs/>
          <w:sz w:val="28"/>
          <w:szCs w:val="28"/>
        </w:rPr>
        <w:t>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45.</w:t>
      </w:r>
      <w:r w:rsidRPr="00DC6257">
        <w:rPr>
          <w:rFonts w:ascii="Times New Roman" w:hAnsi="Times New Roman" w:cs="Times New Roman"/>
          <w:bCs/>
          <w:sz w:val="28"/>
          <w:szCs w:val="28"/>
        </w:rPr>
        <w:t xml:space="preserve">Пример синхронной </w:t>
      </w:r>
      <w:proofErr w:type="spellStart"/>
      <w:r w:rsidRPr="00DC6257">
        <w:rPr>
          <w:rFonts w:ascii="Times New Roman" w:hAnsi="Times New Roman" w:cs="Times New Roman"/>
          <w:bCs/>
          <w:sz w:val="28"/>
          <w:szCs w:val="28"/>
        </w:rPr>
        <w:t>энантиосемии</w:t>
      </w:r>
      <w:proofErr w:type="spellEnd"/>
      <w:r w:rsidRPr="00DC6257">
        <w:rPr>
          <w:rFonts w:ascii="Times New Roman" w:hAnsi="Times New Roman" w:cs="Times New Roman"/>
          <w:bCs/>
          <w:sz w:val="28"/>
          <w:szCs w:val="28"/>
        </w:rPr>
        <w:t>: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46.</w:t>
      </w:r>
      <w:r w:rsidRPr="00DC6257">
        <w:rPr>
          <w:rFonts w:ascii="Times New Roman" w:hAnsi="Times New Roman" w:cs="Times New Roman"/>
          <w:bCs/>
          <w:sz w:val="28"/>
          <w:szCs w:val="28"/>
        </w:rPr>
        <w:t xml:space="preserve">Диахроническая </w:t>
      </w:r>
      <w:proofErr w:type="spellStart"/>
      <w:r w:rsidRPr="00DC6257">
        <w:rPr>
          <w:rFonts w:ascii="Times New Roman" w:hAnsi="Times New Roman" w:cs="Times New Roman"/>
          <w:bCs/>
          <w:sz w:val="28"/>
          <w:szCs w:val="28"/>
        </w:rPr>
        <w:t>энантиосемия</w:t>
      </w:r>
      <w:proofErr w:type="spellEnd"/>
      <w:r w:rsidRPr="00DC6257">
        <w:rPr>
          <w:rFonts w:ascii="Times New Roman" w:hAnsi="Times New Roman" w:cs="Times New Roman"/>
          <w:bCs/>
          <w:sz w:val="28"/>
          <w:szCs w:val="28"/>
        </w:rPr>
        <w:t xml:space="preserve"> отражает: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47.</w:t>
      </w:r>
      <w:r w:rsidRPr="00DC6257">
        <w:rPr>
          <w:rFonts w:ascii="Times New Roman" w:hAnsi="Times New Roman" w:cs="Times New Roman"/>
          <w:bCs/>
          <w:sz w:val="28"/>
          <w:szCs w:val="28"/>
        </w:rPr>
        <w:t>В примере «разбрызгать» — «забрызгал дождь» и «забрызгать стену краской» мы имеем: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48.</w:t>
      </w:r>
      <w:r w:rsidRPr="00DC6257">
        <w:rPr>
          <w:rFonts w:ascii="Times New Roman" w:hAnsi="Times New Roman" w:cs="Times New Roman"/>
          <w:bCs/>
          <w:sz w:val="28"/>
          <w:szCs w:val="28"/>
        </w:rPr>
        <w:t xml:space="preserve">Что такое узуальная характеристика </w:t>
      </w:r>
      <w:proofErr w:type="spellStart"/>
      <w:r w:rsidRPr="00DC6257">
        <w:rPr>
          <w:rFonts w:ascii="Times New Roman" w:hAnsi="Times New Roman" w:cs="Times New Roman"/>
          <w:bCs/>
          <w:sz w:val="28"/>
          <w:szCs w:val="28"/>
        </w:rPr>
        <w:t>энантиосемии</w:t>
      </w:r>
      <w:proofErr w:type="spellEnd"/>
      <w:r w:rsidRPr="00DC6257">
        <w:rPr>
          <w:rFonts w:ascii="Times New Roman" w:hAnsi="Times New Roman" w:cs="Times New Roman"/>
          <w:bCs/>
          <w:sz w:val="28"/>
          <w:szCs w:val="28"/>
        </w:rPr>
        <w:t>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49.</w:t>
      </w:r>
      <w:r w:rsidRPr="00DC6257">
        <w:rPr>
          <w:rFonts w:ascii="Times New Roman" w:hAnsi="Times New Roman" w:cs="Times New Roman"/>
          <w:bCs/>
          <w:sz w:val="28"/>
          <w:szCs w:val="28"/>
        </w:rPr>
        <w:t xml:space="preserve">Пример узуальной </w:t>
      </w:r>
      <w:proofErr w:type="spellStart"/>
      <w:r w:rsidRPr="00DC6257">
        <w:rPr>
          <w:rFonts w:ascii="Times New Roman" w:hAnsi="Times New Roman" w:cs="Times New Roman"/>
          <w:bCs/>
          <w:sz w:val="28"/>
          <w:szCs w:val="28"/>
        </w:rPr>
        <w:t>энантиосемии</w:t>
      </w:r>
      <w:proofErr w:type="spellEnd"/>
      <w:r w:rsidRPr="00DC6257">
        <w:rPr>
          <w:rFonts w:ascii="Times New Roman" w:hAnsi="Times New Roman" w:cs="Times New Roman"/>
          <w:bCs/>
          <w:sz w:val="28"/>
          <w:szCs w:val="28"/>
        </w:rPr>
        <w:t>: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50.</w:t>
      </w:r>
      <w:r w:rsidRPr="00DC6257">
        <w:rPr>
          <w:rFonts w:ascii="Times New Roman" w:hAnsi="Times New Roman" w:cs="Times New Roman"/>
          <w:bCs/>
          <w:sz w:val="28"/>
          <w:szCs w:val="28"/>
        </w:rPr>
        <w:t xml:space="preserve">Отличие узуальной </w:t>
      </w:r>
      <w:proofErr w:type="spellStart"/>
      <w:r w:rsidRPr="00DC6257">
        <w:rPr>
          <w:rFonts w:ascii="Times New Roman" w:hAnsi="Times New Roman" w:cs="Times New Roman"/>
          <w:bCs/>
          <w:sz w:val="28"/>
          <w:szCs w:val="28"/>
        </w:rPr>
        <w:t>энантиосемии</w:t>
      </w:r>
      <w:proofErr w:type="spellEnd"/>
      <w:r w:rsidRPr="00DC6257">
        <w:rPr>
          <w:rFonts w:ascii="Times New Roman" w:hAnsi="Times New Roman" w:cs="Times New Roman"/>
          <w:bCs/>
          <w:sz w:val="28"/>
          <w:szCs w:val="28"/>
        </w:rPr>
        <w:t xml:space="preserve"> от окказиональной заключается в том, что: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51.</w:t>
      </w:r>
      <w:r w:rsidRPr="00DC6257">
        <w:rPr>
          <w:rFonts w:ascii="Times New Roman" w:hAnsi="Times New Roman" w:cs="Times New Roman"/>
          <w:bCs/>
          <w:sz w:val="28"/>
          <w:szCs w:val="28"/>
        </w:rPr>
        <w:t xml:space="preserve">Синхронная </w:t>
      </w:r>
      <w:proofErr w:type="spellStart"/>
      <w:r w:rsidRPr="00DC6257">
        <w:rPr>
          <w:rFonts w:ascii="Times New Roman" w:hAnsi="Times New Roman" w:cs="Times New Roman"/>
          <w:bCs/>
          <w:sz w:val="28"/>
          <w:szCs w:val="28"/>
        </w:rPr>
        <w:t>энантиосемия</w:t>
      </w:r>
      <w:proofErr w:type="spellEnd"/>
      <w:r w:rsidRPr="00DC6257">
        <w:rPr>
          <w:rFonts w:ascii="Times New Roman" w:hAnsi="Times New Roman" w:cs="Times New Roman"/>
          <w:bCs/>
          <w:sz w:val="28"/>
          <w:szCs w:val="28"/>
        </w:rPr>
        <w:t xml:space="preserve"> характерна для: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52.</w:t>
      </w:r>
      <w:r w:rsidRPr="00DC6257">
        <w:rPr>
          <w:rFonts w:ascii="Times New Roman" w:hAnsi="Times New Roman" w:cs="Times New Roman"/>
          <w:bCs/>
          <w:sz w:val="28"/>
          <w:szCs w:val="28"/>
        </w:rPr>
        <w:t>В предложении «Он просматривал письма и пропустил важное» слово «просматривать» употреблено в значении: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53.</w:t>
      </w:r>
      <w:r w:rsidRPr="00DC6257">
        <w:rPr>
          <w:rFonts w:ascii="Times New Roman" w:hAnsi="Times New Roman" w:cs="Times New Roman"/>
          <w:bCs/>
          <w:sz w:val="28"/>
          <w:szCs w:val="28"/>
        </w:rPr>
        <w:t xml:space="preserve">Что такое фразеологическая </w:t>
      </w:r>
      <w:proofErr w:type="spellStart"/>
      <w:r w:rsidRPr="00DC6257">
        <w:rPr>
          <w:rFonts w:ascii="Times New Roman" w:hAnsi="Times New Roman" w:cs="Times New Roman"/>
          <w:bCs/>
          <w:sz w:val="28"/>
          <w:szCs w:val="28"/>
        </w:rPr>
        <w:t>энантиосемия</w:t>
      </w:r>
      <w:proofErr w:type="spellEnd"/>
      <w:r w:rsidRPr="00DC6257">
        <w:rPr>
          <w:rFonts w:ascii="Times New Roman" w:hAnsi="Times New Roman" w:cs="Times New Roman"/>
          <w:bCs/>
          <w:sz w:val="28"/>
          <w:szCs w:val="28"/>
        </w:rPr>
        <w:t>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54.</w:t>
      </w:r>
      <w:r w:rsidRPr="00DC6257">
        <w:rPr>
          <w:rFonts w:ascii="Times New Roman" w:hAnsi="Times New Roman" w:cs="Times New Roman"/>
          <w:bCs/>
          <w:sz w:val="28"/>
          <w:szCs w:val="28"/>
        </w:rPr>
        <w:t>Что такое адъективные фразеологизмы?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55.</w:t>
      </w:r>
      <w:r w:rsidRPr="00DC6257">
        <w:rPr>
          <w:rFonts w:ascii="Times New Roman" w:hAnsi="Times New Roman" w:cs="Times New Roman"/>
          <w:bCs/>
          <w:sz w:val="28"/>
          <w:szCs w:val="28"/>
        </w:rPr>
        <w:t>Пример адвербиального фразеологизма:</w:t>
      </w:r>
    </w:p>
    <w:p w:rsidR="005A3C3A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56.</w:t>
      </w:r>
      <w:r w:rsidRPr="00DC6257">
        <w:rPr>
          <w:rFonts w:ascii="Times New Roman" w:hAnsi="Times New Roman" w:cs="Times New Roman"/>
          <w:sz w:val="28"/>
          <w:szCs w:val="28"/>
        </w:rPr>
        <w:t>Какая особенность лексики отличает её от других уровней языка?</w:t>
      </w:r>
      <w:r w:rsidRPr="00DC62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57.</w:t>
      </w:r>
      <w:r w:rsidRPr="00DC6257">
        <w:rPr>
          <w:rFonts w:ascii="Times New Roman" w:hAnsi="Times New Roman" w:cs="Times New Roman"/>
          <w:sz w:val="28"/>
          <w:szCs w:val="28"/>
        </w:rPr>
        <w:t>Что является главным источником обновления словаря языка?</w:t>
      </w:r>
      <w:r w:rsidRPr="00DC62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58.</w:t>
      </w:r>
      <w:r w:rsidRPr="00DC6257">
        <w:rPr>
          <w:rFonts w:ascii="Times New Roman" w:hAnsi="Times New Roman" w:cs="Times New Roman"/>
          <w:sz w:val="28"/>
          <w:szCs w:val="28"/>
        </w:rPr>
        <w:t>Почему слова «совхоз» и «агитбригада» утратили актуальность?</w:t>
      </w:r>
      <w:r w:rsidRPr="00DC62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59.</w:t>
      </w:r>
      <w:r w:rsidRPr="00DC6257">
        <w:rPr>
          <w:rFonts w:ascii="Times New Roman" w:hAnsi="Times New Roman" w:cs="Times New Roman"/>
          <w:sz w:val="28"/>
          <w:szCs w:val="28"/>
        </w:rPr>
        <w:t xml:space="preserve"> Чем неологизмы отличаются от заимствований?</w:t>
      </w:r>
      <w:r w:rsidRPr="00DC62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60.</w:t>
      </w:r>
      <w:r w:rsidRPr="00DC6257">
        <w:rPr>
          <w:rFonts w:ascii="Times New Roman" w:hAnsi="Times New Roman" w:cs="Times New Roman"/>
          <w:sz w:val="28"/>
          <w:szCs w:val="28"/>
        </w:rPr>
        <w:t>Что объединяет слова «смартфон», «</w:t>
      </w:r>
      <w:proofErr w:type="spellStart"/>
      <w:r w:rsidRPr="00DC6257">
        <w:rPr>
          <w:rFonts w:ascii="Times New Roman" w:hAnsi="Times New Roman" w:cs="Times New Roman"/>
          <w:sz w:val="28"/>
          <w:szCs w:val="28"/>
        </w:rPr>
        <w:t>блогер</w:t>
      </w:r>
      <w:proofErr w:type="spellEnd"/>
      <w:r w:rsidRPr="00DC6257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DC6257">
        <w:rPr>
          <w:rFonts w:ascii="Times New Roman" w:hAnsi="Times New Roman" w:cs="Times New Roman"/>
          <w:sz w:val="28"/>
          <w:szCs w:val="28"/>
        </w:rPr>
        <w:t>фрилансер</w:t>
      </w:r>
      <w:proofErr w:type="spellEnd"/>
      <w:r w:rsidRPr="00DC6257">
        <w:rPr>
          <w:rFonts w:ascii="Times New Roman" w:hAnsi="Times New Roman" w:cs="Times New Roman"/>
          <w:sz w:val="28"/>
          <w:szCs w:val="28"/>
        </w:rPr>
        <w:t>»?</w:t>
      </w:r>
      <w:r w:rsidRPr="00DC62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61.</w:t>
      </w:r>
      <w:r w:rsidRPr="00DC6257">
        <w:rPr>
          <w:rFonts w:ascii="Times New Roman" w:hAnsi="Times New Roman" w:cs="Times New Roman"/>
          <w:sz w:val="28"/>
          <w:szCs w:val="28"/>
        </w:rPr>
        <w:t>Какая функция заимствований делает их необходимыми для языка?</w:t>
      </w:r>
      <w:r w:rsidRPr="00DC62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62.</w:t>
      </w:r>
      <w:r w:rsidRPr="00DC6257">
        <w:rPr>
          <w:rFonts w:ascii="Times New Roman" w:hAnsi="Times New Roman" w:cs="Times New Roman"/>
          <w:sz w:val="28"/>
          <w:szCs w:val="28"/>
        </w:rPr>
        <w:t>Что означает процесс адаптации заимствований?</w:t>
      </w:r>
      <w:r w:rsidRPr="00DC62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63.</w:t>
      </w:r>
      <w:r w:rsidRPr="00DC6257">
        <w:rPr>
          <w:rFonts w:ascii="Times New Roman" w:hAnsi="Times New Roman" w:cs="Times New Roman"/>
          <w:sz w:val="28"/>
          <w:szCs w:val="28"/>
        </w:rPr>
        <w:t>Как называется процесс, при котором термин становится общеупотребительным словом?</w:t>
      </w:r>
      <w:r w:rsidRPr="00DC62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64.</w:t>
      </w:r>
      <w:r w:rsidRPr="00DC6257">
        <w:rPr>
          <w:rFonts w:ascii="Times New Roman" w:hAnsi="Times New Roman" w:cs="Times New Roman"/>
          <w:sz w:val="28"/>
          <w:szCs w:val="28"/>
        </w:rPr>
        <w:t>В каком случае наблюдается расширение значения?</w:t>
      </w:r>
      <w:r w:rsidRPr="00DC62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65.</w:t>
      </w:r>
      <w:r w:rsidRPr="00DC6257">
        <w:rPr>
          <w:rFonts w:ascii="Times New Roman" w:hAnsi="Times New Roman" w:cs="Times New Roman"/>
          <w:sz w:val="28"/>
          <w:szCs w:val="28"/>
        </w:rPr>
        <w:t>Какой процесс наблюдается в слове «челнок» (торговец из 90-х)?</w:t>
      </w:r>
      <w:r w:rsidRPr="00DC62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66.</w:t>
      </w:r>
      <w:r w:rsidRPr="00DC6257">
        <w:rPr>
          <w:rFonts w:ascii="Times New Roman" w:hAnsi="Times New Roman" w:cs="Times New Roman"/>
          <w:sz w:val="28"/>
          <w:szCs w:val="28"/>
        </w:rPr>
        <w:t>Что характеризует сужение значения?</w:t>
      </w:r>
      <w:r w:rsidRPr="00DC62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67.</w:t>
      </w:r>
      <w:r w:rsidRPr="00DC6257">
        <w:rPr>
          <w:rFonts w:ascii="Times New Roman" w:hAnsi="Times New Roman" w:cs="Times New Roman"/>
          <w:sz w:val="28"/>
          <w:szCs w:val="28"/>
        </w:rPr>
        <w:t>Что представляет собой нейтрализация в стилистике?</w:t>
      </w:r>
      <w:r w:rsidRPr="00DC62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68.</w:t>
      </w:r>
      <w:r w:rsidRPr="00DC6257">
        <w:rPr>
          <w:rFonts w:ascii="Times New Roman" w:hAnsi="Times New Roman" w:cs="Times New Roman"/>
          <w:sz w:val="28"/>
          <w:szCs w:val="28"/>
        </w:rPr>
        <w:t>Какой процесс иллюстрирует пример «ликвидация → физическое устранение»?</w:t>
      </w:r>
      <w:r w:rsidRPr="00DC62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69.</w:t>
      </w:r>
      <w:r w:rsidRPr="00DC6257">
        <w:rPr>
          <w:rFonts w:ascii="Times New Roman" w:hAnsi="Times New Roman" w:cs="Times New Roman"/>
          <w:sz w:val="28"/>
          <w:szCs w:val="28"/>
        </w:rPr>
        <w:t>Какой из примеров демонстрирует перераспре</w:t>
      </w:r>
      <w:r>
        <w:rPr>
          <w:rFonts w:ascii="Times New Roman" w:hAnsi="Times New Roman" w:cs="Times New Roman"/>
          <w:sz w:val="28"/>
          <w:szCs w:val="28"/>
        </w:rPr>
        <w:t>деление лексики между стилями?</w:t>
      </w:r>
      <w:r>
        <w:rPr>
          <w:rFonts w:ascii="Times New Roman" w:hAnsi="Times New Roman" w:cs="Times New Roman"/>
          <w:sz w:val="28"/>
          <w:szCs w:val="28"/>
        </w:rPr>
        <w:br/>
        <w:t>70.</w:t>
      </w:r>
      <w:r w:rsidRPr="00DC6257">
        <w:rPr>
          <w:rFonts w:ascii="Times New Roman" w:hAnsi="Times New Roman" w:cs="Times New Roman"/>
          <w:sz w:val="28"/>
          <w:szCs w:val="28"/>
        </w:rPr>
        <w:t>Что такое политизация лексики?</w:t>
      </w:r>
      <w:r w:rsidRPr="00DC62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71.</w:t>
      </w:r>
      <w:r w:rsidRPr="00DC6257">
        <w:rPr>
          <w:rFonts w:ascii="Times New Roman" w:hAnsi="Times New Roman" w:cs="Times New Roman"/>
          <w:sz w:val="28"/>
          <w:szCs w:val="28"/>
        </w:rPr>
        <w:t>Какой процесс противоположен политизации?</w:t>
      </w:r>
      <w:r w:rsidRPr="00DC62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72.</w:t>
      </w:r>
      <w:r w:rsidRPr="00DC6257">
        <w:rPr>
          <w:rFonts w:ascii="Times New Roman" w:hAnsi="Times New Roman" w:cs="Times New Roman"/>
          <w:sz w:val="28"/>
          <w:szCs w:val="28"/>
        </w:rPr>
        <w:t xml:space="preserve">Что происходит при </w:t>
      </w:r>
      <w:proofErr w:type="spellStart"/>
      <w:r w:rsidRPr="00DC6257">
        <w:rPr>
          <w:rFonts w:ascii="Times New Roman" w:hAnsi="Times New Roman" w:cs="Times New Roman"/>
          <w:sz w:val="28"/>
          <w:szCs w:val="28"/>
        </w:rPr>
        <w:t>деполитизации</w:t>
      </w:r>
      <w:proofErr w:type="spellEnd"/>
      <w:r w:rsidRPr="00DC6257">
        <w:rPr>
          <w:rFonts w:ascii="Times New Roman" w:hAnsi="Times New Roman" w:cs="Times New Roman"/>
          <w:sz w:val="28"/>
          <w:szCs w:val="28"/>
        </w:rPr>
        <w:t xml:space="preserve"> слова?</w:t>
      </w:r>
      <w:r w:rsidRPr="00DC62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73.</w:t>
      </w:r>
      <w:r w:rsidRPr="00DC6257">
        <w:rPr>
          <w:rFonts w:ascii="Times New Roman" w:hAnsi="Times New Roman" w:cs="Times New Roman"/>
          <w:sz w:val="28"/>
          <w:szCs w:val="28"/>
        </w:rPr>
        <w:t xml:space="preserve">Что означает </w:t>
      </w:r>
      <w:proofErr w:type="spellStart"/>
      <w:r w:rsidRPr="00DC6257">
        <w:rPr>
          <w:rFonts w:ascii="Times New Roman" w:hAnsi="Times New Roman" w:cs="Times New Roman"/>
          <w:sz w:val="28"/>
          <w:szCs w:val="28"/>
        </w:rPr>
        <w:t>жаргонизация</w:t>
      </w:r>
      <w:proofErr w:type="spellEnd"/>
      <w:r w:rsidRPr="00DC6257">
        <w:rPr>
          <w:rFonts w:ascii="Times New Roman" w:hAnsi="Times New Roman" w:cs="Times New Roman"/>
          <w:sz w:val="28"/>
          <w:szCs w:val="28"/>
        </w:rPr>
        <w:t xml:space="preserve"> речи?</w:t>
      </w:r>
      <w:r w:rsidRPr="00DC62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74.</w:t>
      </w:r>
      <w:r w:rsidRPr="00DC6257">
        <w:rPr>
          <w:rFonts w:ascii="Times New Roman" w:hAnsi="Times New Roman" w:cs="Times New Roman"/>
          <w:sz w:val="28"/>
          <w:szCs w:val="28"/>
        </w:rPr>
        <w:t>Чем отличается сленг от арго?</w:t>
      </w:r>
      <w:r w:rsidRPr="00DC6257">
        <w:rPr>
          <w:rFonts w:ascii="Times New Roman" w:hAnsi="Times New Roman" w:cs="Times New Roman"/>
          <w:sz w:val="28"/>
          <w:szCs w:val="28"/>
        </w:rPr>
        <w:br/>
        <w:t xml:space="preserve">а) Сленг — эмоциональная лексика открытых групп, арго — скрытая речь 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75. </w:t>
      </w:r>
      <w:r w:rsidRPr="00DC6257">
        <w:rPr>
          <w:rFonts w:ascii="Times New Roman" w:hAnsi="Times New Roman" w:cs="Times New Roman"/>
          <w:sz w:val="28"/>
          <w:szCs w:val="28"/>
        </w:rPr>
        <w:t>Как проявляется демократизация речи?</w:t>
      </w:r>
      <w:r w:rsidRPr="00DC62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76</w:t>
      </w:r>
      <w:r w:rsidRPr="00DC6257">
        <w:rPr>
          <w:rFonts w:ascii="Times New Roman" w:hAnsi="Times New Roman" w:cs="Times New Roman"/>
          <w:sz w:val="28"/>
          <w:szCs w:val="28"/>
        </w:rPr>
        <w:t>. Что такое языковая норма?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</w:t>
      </w:r>
      <w:r w:rsidRPr="00DC6257">
        <w:rPr>
          <w:rFonts w:ascii="Times New Roman" w:hAnsi="Times New Roman" w:cs="Times New Roman"/>
          <w:sz w:val="28"/>
          <w:szCs w:val="28"/>
        </w:rPr>
        <w:t>. Какой пример нарушения орфографической нормы?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</w:t>
      </w:r>
      <w:r w:rsidRPr="00DC6257">
        <w:rPr>
          <w:rFonts w:ascii="Times New Roman" w:hAnsi="Times New Roman" w:cs="Times New Roman"/>
          <w:sz w:val="28"/>
          <w:szCs w:val="28"/>
        </w:rPr>
        <w:t>. Что такое узус?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Pr="00DC6257">
        <w:rPr>
          <w:rFonts w:ascii="Times New Roman" w:hAnsi="Times New Roman" w:cs="Times New Roman"/>
          <w:sz w:val="28"/>
          <w:szCs w:val="28"/>
        </w:rPr>
        <w:t>. Пример узуса, который становится нормой: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DC6257">
        <w:rPr>
          <w:rFonts w:ascii="Times New Roman" w:hAnsi="Times New Roman" w:cs="Times New Roman"/>
          <w:sz w:val="28"/>
          <w:szCs w:val="28"/>
        </w:rPr>
        <w:t>9. Какую роль играет словарь в языке?</w:t>
      </w:r>
    </w:p>
    <w:p w:rsidR="005A3C3A" w:rsidRPr="00C758FE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</w:t>
      </w:r>
      <w:r w:rsidRPr="00C758FE">
        <w:rPr>
          <w:rFonts w:ascii="Times New Roman" w:hAnsi="Times New Roman" w:cs="Times New Roman"/>
          <w:sz w:val="28"/>
          <w:szCs w:val="28"/>
        </w:rPr>
        <w:t>.  Что является основным средством человеческого общения?</w:t>
      </w:r>
    </w:p>
    <w:p w:rsidR="005A3C3A" w:rsidRPr="00C758FE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</w:t>
      </w:r>
      <w:r w:rsidRPr="00C758FE">
        <w:rPr>
          <w:rFonts w:ascii="Times New Roman" w:hAnsi="Times New Roman" w:cs="Times New Roman"/>
          <w:sz w:val="28"/>
          <w:szCs w:val="28"/>
        </w:rPr>
        <w:t>.  С чем неразрывно связан любой язык?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</w:t>
      </w:r>
      <w:r w:rsidRPr="00C758FE">
        <w:rPr>
          <w:rFonts w:ascii="Times New Roman" w:hAnsi="Times New Roman" w:cs="Times New Roman"/>
          <w:sz w:val="28"/>
          <w:szCs w:val="28"/>
        </w:rPr>
        <w:t xml:space="preserve">.  </w:t>
      </w:r>
      <w:r w:rsidRPr="00DC6257">
        <w:rPr>
          <w:rFonts w:ascii="Times New Roman" w:hAnsi="Times New Roman" w:cs="Times New Roman"/>
          <w:sz w:val="28"/>
          <w:szCs w:val="28"/>
        </w:rPr>
        <w:t>Что происходит с русской лексикой при заимствовании слов?</w:t>
      </w:r>
    </w:p>
    <w:p w:rsidR="005A3C3A" w:rsidRPr="00C758FE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83</w:t>
      </w:r>
      <w:r w:rsidRPr="00C758FE">
        <w:rPr>
          <w:rFonts w:ascii="Times New Roman" w:hAnsi="Times New Roman" w:cs="Times New Roman"/>
          <w:sz w:val="28"/>
          <w:szCs w:val="28"/>
        </w:rPr>
        <w:t>.  Из какого языка пришло слово “мудрость”?</w:t>
      </w:r>
    </w:p>
    <w:p w:rsidR="005A3C3A" w:rsidRPr="00C758FE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</w:t>
      </w:r>
      <w:r w:rsidRPr="00C758FE">
        <w:rPr>
          <w:rFonts w:ascii="Times New Roman" w:hAnsi="Times New Roman" w:cs="Times New Roman"/>
          <w:sz w:val="28"/>
          <w:szCs w:val="28"/>
        </w:rPr>
        <w:t>.  Что такое калька?</w:t>
      </w:r>
    </w:p>
    <w:p w:rsidR="005A3C3A" w:rsidRPr="00C758FE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758F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758FE">
        <w:rPr>
          <w:rFonts w:ascii="Times New Roman" w:hAnsi="Times New Roman" w:cs="Times New Roman"/>
          <w:sz w:val="28"/>
          <w:szCs w:val="28"/>
        </w:rPr>
        <w:t>.  Что означает слово «семантическая калька»?</w:t>
      </w:r>
    </w:p>
    <w:p w:rsidR="005A3C3A" w:rsidRPr="00C758FE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</w:t>
      </w:r>
      <w:r w:rsidRPr="00C758FE">
        <w:rPr>
          <w:rFonts w:ascii="Times New Roman" w:hAnsi="Times New Roman" w:cs="Times New Roman"/>
          <w:sz w:val="28"/>
          <w:szCs w:val="28"/>
        </w:rPr>
        <w:t>. Какая основная внешняя причина заимствований?</w:t>
      </w:r>
    </w:p>
    <w:p w:rsidR="005A3C3A" w:rsidRPr="00C758FE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</w:t>
      </w:r>
      <w:r w:rsidRPr="00C758FE">
        <w:rPr>
          <w:rFonts w:ascii="Times New Roman" w:hAnsi="Times New Roman" w:cs="Times New Roman"/>
          <w:sz w:val="28"/>
          <w:szCs w:val="28"/>
        </w:rPr>
        <w:t>. Какая ещё причина заимствований связана с модой и культурой?</w:t>
      </w:r>
    </w:p>
    <w:p w:rsidR="005A3C3A" w:rsidRPr="00C758FE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88</w:t>
      </w:r>
      <w:r w:rsidRPr="00C758FE">
        <w:rPr>
          <w:rFonts w:ascii="Times New Roman" w:hAnsi="Times New Roman" w:cs="Times New Roman"/>
          <w:sz w:val="28"/>
          <w:szCs w:val="28"/>
        </w:rPr>
        <w:t>. Как называются слова, полностью освоенные русским языком?</w:t>
      </w:r>
    </w:p>
    <w:p w:rsidR="005A3C3A" w:rsidRPr="00C758FE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</w:t>
      </w:r>
      <w:r w:rsidRPr="00C758FE">
        <w:rPr>
          <w:rFonts w:ascii="Times New Roman" w:hAnsi="Times New Roman" w:cs="Times New Roman"/>
          <w:sz w:val="28"/>
          <w:szCs w:val="28"/>
        </w:rPr>
        <w:t>. Как называются слова, которые описывают особенности чужой культуры и быта?</w:t>
      </w:r>
    </w:p>
    <w:p w:rsidR="005A3C3A" w:rsidRPr="00C758FE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</w:t>
      </w:r>
      <w:r w:rsidRPr="00C758FE">
        <w:rPr>
          <w:rFonts w:ascii="Times New Roman" w:hAnsi="Times New Roman" w:cs="Times New Roman"/>
          <w:sz w:val="28"/>
          <w:szCs w:val="28"/>
        </w:rPr>
        <w:t>. Что такое интернационализмы?</w:t>
      </w:r>
    </w:p>
    <w:p w:rsidR="005A3C3A" w:rsidRPr="00C758FE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758F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758FE">
        <w:rPr>
          <w:rFonts w:ascii="Times New Roman" w:hAnsi="Times New Roman" w:cs="Times New Roman"/>
          <w:sz w:val="28"/>
          <w:szCs w:val="28"/>
        </w:rPr>
        <w:t>. Почему заимствования считаются естественным явлением?</w:t>
      </w:r>
    </w:p>
    <w:p w:rsidR="005A3C3A" w:rsidRPr="00C758FE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92</w:t>
      </w:r>
      <w:r w:rsidRPr="00C758FE">
        <w:rPr>
          <w:rFonts w:ascii="Times New Roman" w:hAnsi="Times New Roman" w:cs="Times New Roman"/>
          <w:sz w:val="28"/>
          <w:szCs w:val="28"/>
        </w:rPr>
        <w:t>. Должны ли мы приветствовать любое заимствование?</w:t>
      </w:r>
    </w:p>
    <w:p w:rsidR="005A3C3A" w:rsidRPr="00C758FE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93</w:t>
      </w:r>
      <w:r w:rsidRPr="00C758FE">
        <w:rPr>
          <w:rFonts w:ascii="Times New Roman" w:hAnsi="Times New Roman" w:cs="Times New Roman"/>
          <w:sz w:val="28"/>
          <w:szCs w:val="28"/>
        </w:rPr>
        <w:t>. Что приводит к засорению родного языка?</w:t>
      </w:r>
    </w:p>
    <w:p w:rsidR="005A3C3A" w:rsidRPr="00C758FE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C758FE">
        <w:rPr>
          <w:rFonts w:ascii="Times New Roman" w:hAnsi="Times New Roman" w:cs="Times New Roman"/>
          <w:sz w:val="28"/>
          <w:szCs w:val="28"/>
        </w:rPr>
        <w:t>4. Что включает слово «хобби» в своё значение?</w:t>
      </w:r>
    </w:p>
    <w:p w:rsidR="005A3C3A" w:rsidRPr="00C758FE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95</w:t>
      </w:r>
      <w:r w:rsidRPr="00C758FE">
        <w:rPr>
          <w:rFonts w:ascii="Times New Roman" w:hAnsi="Times New Roman" w:cs="Times New Roman"/>
          <w:sz w:val="28"/>
          <w:szCs w:val="28"/>
        </w:rPr>
        <w:t>. Что происходит с иностранными словами, если они долго употребляются в языке?</w:t>
      </w:r>
    </w:p>
    <w:p w:rsidR="005A3C3A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96</w:t>
      </w:r>
      <w:r w:rsidRPr="00C758FE">
        <w:rPr>
          <w:rFonts w:ascii="Times New Roman" w:hAnsi="Times New Roman" w:cs="Times New Roman"/>
          <w:sz w:val="28"/>
          <w:szCs w:val="28"/>
        </w:rPr>
        <w:t>. Какая группа заимствований чаще всего используется в научной и технической ре</w:t>
      </w:r>
      <w:r>
        <w:rPr>
          <w:rFonts w:ascii="Times New Roman" w:hAnsi="Times New Roman" w:cs="Times New Roman"/>
          <w:sz w:val="28"/>
          <w:szCs w:val="28"/>
        </w:rPr>
        <w:t>чи?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97.</w:t>
      </w:r>
      <w:r w:rsidRPr="00DC6257">
        <w:rPr>
          <w:rFonts w:ascii="Times New Roman" w:hAnsi="Times New Roman" w:cs="Times New Roman"/>
          <w:sz w:val="28"/>
          <w:szCs w:val="28"/>
        </w:rPr>
        <w:t>Что такое семантическое изменение?</w:t>
      </w:r>
    </w:p>
    <w:p w:rsidR="005A3C3A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98.</w:t>
      </w:r>
      <w:r w:rsidRPr="00DC6257">
        <w:rPr>
          <w:rFonts w:ascii="Times New Roman" w:hAnsi="Times New Roman" w:cs="Times New Roman"/>
          <w:sz w:val="28"/>
          <w:szCs w:val="28"/>
        </w:rPr>
        <w:t xml:space="preserve">Современный русский синтаксис характеризуется… 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99.</w:t>
      </w:r>
      <w:r w:rsidRPr="00DC6257">
        <w:rPr>
          <w:rFonts w:ascii="Times New Roman" w:hAnsi="Times New Roman" w:cs="Times New Roman"/>
          <w:sz w:val="28"/>
          <w:szCs w:val="28"/>
        </w:rPr>
        <w:t>Какой процесс связан с влиянием разговорной речи?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100.</w:t>
      </w:r>
      <w:r w:rsidRPr="00DC6257">
        <w:rPr>
          <w:rFonts w:ascii="Times New Roman" w:hAnsi="Times New Roman" w:cs="Times New Roman"/>
          <w:sz w:val="28"/>
          <w:szCs w:val="28"/>
        </w:rPr>
        <w:t>Что означает тенденция к синтаксической компрессии?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101.</w:t>
      </w:r>
      <w:r w:rsidRPr="00DC6257">
        <w:rPr>
          <w:rFonts w:ascii="Times New Roman" w:hAnsi="Times New Roman" w:cs="Times New Roman"/>
          <w:sz w:val="28"/>
          <w:szCs w:val="28"/>
        </w:rPr>
        <w:t xml:space="preserve">Какая конструкция стала особенно частотной в </w:t>
      </w:r>
      <w:proofErr w:type="spellStart"/>
      <w:r w:rsidRPr="00DC6257">
        <w:rPr>
          <w:rFonts w:ascii="Times New Roman" w:hAnsi="Times New Roman" w:cs="Times New Roman"/>
          <w:sz w:val="28"/>
          <w:szCs w:val="28"/>
        </w:rPr>
        <w:t>медиатекстах</w:t>
      </w:r>
      <w:proofErr w:type="spellEnd"/>
      <w:r w:rsidRPr="00DC6257">
        <w:rPr>
          <w:rFonts w:ascii="Times New Roman" w:hAnsi="Times New Roman" w:cs="Times New Roman"/>
          <w:sz w:val="28"/>
          <w:szCs w:val="28"/>
        </w:rPr>
        <w:t>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102.</w:t>
      </w:r>
      <w:r w:rsidRPr="00DC6257">
        <w:rPr>
          <w:rFonts w:ascii="Times New Roman" w:hAnsi="Times New Roman" w:cs="Times New Roman"/>
          <w:sz w:val="28"/>
          <w:szCs w:val="28"/>
        </w:rPr>
        <w:t>Парцелляция — это…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103.</w:t>
      </w:r>
      <w:r w:rsidRPr="00DC6257">
        <w:rPr>
          <w:rFonts w:ascii="Times New Roman" w:hAnsi="Times New Roman" w:cs="Times New Roman"/>
          <w:sz w:val="28"/>
          <w:szCs w:val="28"/>
        </w:rPr>
        <w:t>Тенденция к разговорности проявляется в…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104.</w:t>
      </w:r>
      <w:r w:rsidRPr="00DC6257">
        <w:rPr>
          <w:rFonts w:ascii="Times New Roman" w:hAnsi="Times New Roman" w:cs="Times New Roman"/>
          <w:sz w:val="28"/>
          <w:szCs w:val="28"/>
        </w:rPr>
        <w:t>Какой тип связи усиливается в современном синтаксисе?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105.</w:t>
      </w:r>
      <w:r w:rsidRPr="00DC6257">
        <w:rPr>
          <w:rFonts w:ascii="Times New Roman" w:hAnsi="Times New Roman" w:cs="Times New Roman"/>
          <w:sz w:val="28"/>
          <w:szCs w:val="28"/>
        </w:rPr>
        <w:t>Какая конструкция свойственна интернет-коммуникации?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106.</w:t>
      </w:r>
      <w:r w:rsidRPr="00DC6257">
        <w:rPr>
          <w:rFonts w:ascii="Times New Roman" w:hAnsi="Times New Roman" w:cs="Times New Roman"/>
          <w:sz w:val="28"/>
          <w:szCs w:val="28"/>
        </w:rPr>
        <w:t>Эллипсис — это…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107.</w:t>
      </w:r>
      <w:r w:rsidRPr="00DC6257">
        <w:rPr>
          <w:rFonts w:ascii="Times New Roman" w:hAnsi="Times New Roman" w:cs="Times New Roman"/>
          <w:sz w:val="28"/>
          <w:szCs w:val="28"/>
        </w:rPr>
        <w:t>Что характерно для синтаксиса социальных сетей?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108.Функция парцелляции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109.</w:t>
      </w:r>
      <w:r w:rsidRPr="00DC6257">
        <w:rPr>
          <w:rFonts w:ascii="Times New Roman" w:hAnsi="Times New Roman" w:cs="Times New Roman"/>
          <w:sz w:val="28"/>
          <w:szCs w:val="28"/>
        </w:rPr>
        <w:t>Как изменилось употребление вводных слов?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110.</w:t>
      </w:r>
      <w:r w:rsidRPr="00DC6257">
        <w:rPr>
          <w:rFonts w:ascii="Times New Roman" w:hAnsi="Times New Roman" w:cs="Times New Roman"/>
          <w:sz w:val="28"/>
          <w:szCs w:val="28"/>
        </w:rPr>
        <w:t>Какой процесс связан с англицизмами?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111.</w:t>
      </w:r>
      <w:r w:rsidRPr="00DC6257">
        <w:rPr>
          <w:rFonts w:ascii="Times New Roman" w:hAnsi="Times New Roman" w:cs="Times New Roman"/>
          <w:sz w:val="28"/>
          <w:szCs w:val="28"/>
        </w:rPr>
        <w:t>Синтаксический гипотаксис — это…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112.</w:t>
      </w:r>
      <w:r w:rsidRPr="00DC6257">
        <w:rPr>
          <w:rFonts w:ascii="Times New Roman" w:hAnsi="Times New Roman" w:cs="Times New Roman"/>
          <w:sz w:val="28"/>
          <w:szCs w:val="28"/>
        </w:rPr>
        <w:t>Какой тип предложений стал характернее в СМИ?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113.</w:t>
      </w:r>
      <w:r w:rsidRPr="00DC6257">
        <w:rPr>
          <w:rFonts w:ascii="Times New Roman" w:hAnsi="Times New Roman" w:cs="Times New Roman"/>
          <w:sz w:val="28"/>
          <w:szCs w:val="28"/>
        </w:rPr>
        <w:t>Что характерно для синтаксиса рекламы?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114.</w:t>
      </w:r>
      <w:r w:rsidRPr="00DC6257">
        <w:rPr>
          <w:rFonts w:ascii="Times New Roman" w:hAnsi="Times New Roman" w:cs="Times New Roman"/>
          <w:sz w:val="28"/>
          <w:szCs w:val="28"/>
        </w:rPr>
        <w:t>Какой феномен усиливается под влиянием устной речи?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115.</w:t>
      </w:r>
      <w:r w:rsidRPr="00DC6257">
        <w:rPr>
          <w:rFonts w:ascii="Times New Roman" w:hAnsi="Times New Roman" w:cs="Times New Roman"/>
          <w:sz w:val="28"/>
          <w:szCs w:val="28"/>
        </w:rPr>
        <w:t>Что характерно для синтаксиса научно-популярного стиля сегодня?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116.</w:t>
      </w:r>
      <w:r w:rsidRPr="00DC6257">
        <w:rPr>
          <w:rFonts w:ascii="Times New Roman" w:hAnsi="Times New Roman" w:cs="Times New Roman"/>
          <w:sz w:val="28"/>
          <w:szCs w:val="28"/>
        </w:rPr>
        <w:t>Что относится к тенденции демократизации языка?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117.</w:t>
      </w:r>
      <w:r w:rsidRPr="00DC6257">
        <w:rPr>
          <w:rFonts w:ascii="Times New Roman" w:hAnsi="Times New Roman" w:cs="Times New Roman"/>
          <w:sz w:val="28"/>
          <w:szCs w:val="28"/>
        </w:rPr>
        <w:t>Что является результатом цифровой коммуникации?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118.</w:t>
      </w:r>
      <w:r w:rsidRPr="00DC6257">
        <w:rPr>
          <w:rFonts w:ascii="Times New Roman" w:hAnsi="Times New Roman" w:cs="Times New Roman"/>
          <w:sz w:val="28"/>
          <w:szCs w:val="28"/>
        </w:rPr>
        <w:t>Какие конструкции чаще встречаются в блогах?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119.</w:t>
      </w:r>
      <w:r w:rsidRPr="00DC6257">
        <w:rPr>
          <w:rFonts w:ascii="Times New Roman" w:hAnsi="Times New Roman" w:cs="Times New Roman"/>
          <w:sz w:val="28"/>
          <w:szCs w:val="28"/>
        </w:rPr>
        <w:t>Синтаксическая вариативность — это…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120.</w:t>
      </w:r>
      <w:r w:rsidRPr="00DC6257">
        <w:rPr>
          <w:rFonts w:ascii="Times New Roman" w:hAnsi="Times New Roman" w:cs="Times New Roman"/>
          <w:sz w:val="28"/>
          <w:szCs w:val="28"/>
        </w:rPr>
        <w:t xml:space="preserve">Что характерно для </w:t>
      </w:r>
      <w:proofErr w:type="spellStart"/>
      <w:r w:rsidRPr="00DC6257">
        <w:rPr>
          <w:rFonts w:ascii="Times New Roman" w:hAnsi="Times New Roman" w:cs="Times New Roman"/>
          <w:sz w:val="28"/>
          <w:szCs w:val="28"/>
        </w:rPr>
        <w:t>медийного</w:t>
      </w:r>
      <w:proofErr w:type="spellEnd"/>
      <w:r w:rsidRPr="00DC6257">
        <w:rPr>
          <w:rFonts w:ascii="Times New Roman" w:hAnsi="Times New Roman" w:cs="Times New Roman"/>
          <w:sz w:val="28"/>
          <w:szCs w:val="28"/>
        </w:rPr>
        <w:t xml:space="preserve"> синтаксиса?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121.</w:t>
      </w:r>
      <w:r w:rsidRPr="00DC6257">
        <w:rPr>
          <w:rFonts w:ascii="Times New Roman" w:hAnsi="Times New Roman" w:cs="Times New Roman"/>
          <w:sz w:val="28"/>
          <w:szCs w:val="28"/>
        </w:rPr>
        <w:t>Влияние английского языка привело к…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122.</w:t>
      </w:r>
      <w:r w:rsidRPr="00DC6257">
        <w:rPr>
          <w:rFonts w:ascii="Times New Roman" w:hAnsi="Times New Roman" w:cs="Times New Roman"/>
          <w:sz w:val="28"/>
          <w:szCs w:val="28"/>
        </w:rPr>
        <w:t>Какой элемент часто используется для экспрессии?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123.</w:t>
      </w:r>
      <w:r w:rsidRPr="00DC6257">
        <w:rPr>
          <w:rFonts w:ascii="Times New Roman" w:hAnsi="Times New Roman" w:cs="Times New Roman"/>
          <w:sz w:val="28"/>
          <w:szCs w:val="28"/>
        </w:rPr>
        <w:t>Тенденция к экономии языковых средств приводит к…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124.</w:t>
      </w:r>
      <w:r w:rsidRPr="00DC6257">
        <w:rPr>
          <w:rFonts w:ascii="Times New Roman" w:hAnsi="Times New Roman" w:cs="Times New Roman"/>
          <w:sz w:val="28"/>
          <w:szCs w:val="28"/>
        </w:rPr>
        <w:t>Что характерно для синтаксиса новостных заголовков?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125.</w:t>
      </w:r>
      <w:r w:rsidRPr="00DC6257">
        <w:rPr>
          <w:rFonts w:ascii="Times New Roman" w:hAnsi="Times New Roman" w:cs="Times New Roman"/>
          <w:sz w:val="28"/>
          <w:szCs w:val="28"/>
        </w:rPr>
        <w:t>В современном синтаксисе усиливается роль…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126.</w:t>
      </w:r>
      <w:r w:rsidRPr="00DC6257">
        <w:rPr>
          <w:rFonts w:ascii="Times New Roman" w:hAnsi="Times New Roman" w:cs="Times New Roman"/>
          <w:sz w:val="28"/>
          <w:szCs w:val="28"/>
        </w:rPr>
        <w:t>Какая тенденция связана с интернет-языком?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127.</w:t>
      </w:r>
      <w:r w:rsidRPr="00DC6257"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>новная цель научного стиля речи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128</w:t>
      </w:r>
      <w:r w:rsidRPr="00DC6257">
        <w:rPr>
          <w:rFonts w:ascii="Times New Roman" w:hAnsi="Times New Roman" w:cs="Times New Roman"/>
          <w:sz w:val="28"/>
          <w:szCs w:val="28"/>
        </w:rPr>
        <w:t>. В каком стиле речи часто используются клише (стандартные обороты) и термины?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129</w:t>
      </w:r>
      <w:r w:rsidRPr="00DC6257">
        <w:rPr>
          <w:rFonts w:ascii="Times New Roman" w:hAnsi="Times New Roman" w:cs="Times New Roman"/>
          <w:sz w:val="28"/>
          <w:szCs w:val="28"/>
        </w:rPr>
        <w:t>. Для какого стиля характерны функции сообщения и воздействия (убеждения)?</w:t>
      </w:r>
    </w:p>
    <w:p w:rsidR="005A3C3A" w:rsidRPr="00DC6257" w:rsidRDefault="005A3C3A" w:rsidP="005A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130</w:t>
      </w:r>
      <w:r w:rsidRPr="00DC6257">
        <w:rPr>
          <w:rFonts w:ascii="Times New Roman" w:hAnsi="Times New Roman" w:cs="Times New Roman"/>
          <w:sz w:val="28"/>
          <w:szCs w:val="28"/>
        </w:rPr>
        <w:t>. Какая форма речи является более древней и важной для человека?</w:t>
      </w:r>
    </w:p>
    <w:p w:rsidR="00542D8D" w:rsidRDefault="00542D8D">
      <w:bookmarkStart w:id="0" w:name="_GoBack"/>
      <w:bookmarkEnd w:id="0"/>
    </w:p>
    <w:sectPr w:rsidR="00542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E7031E"/>
    <w:multiLevelType w:val="hybridMultilevel"/>
    <w:tmpl w:val="710434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E663E8C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6DA6064A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93"/>
    <w:rsid w:val="00542D8D"/>
    <w:rsid w:val="005A3C3A"/>
    <w:rsid w:val="00E9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94A0B2-9C3B-4599-93C1-7E91584A5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C3A"/>
    <w:pPr>
      <w:spacing w:line="278" w:lineRule="auto"/>
      <w:ind w:left="720"/>
      <w:contextualSpacing/>
    </w:pPr>
    <w:rPr>
      <w:rFonts w:eastAsiaTheme="minorEastAsia"/>
      <w:kern w:val="2"/>
      <w:sz w:val="24"/>
      <w:szCs w:val="24"/>
      <w:lang w:eastAsia="ru-RU"/>
      <w14:ligatures w14:val="standardContextual"/>
    </w:rPr>
  </w:style>
  <w:style w:type="paragraph" w:styleId="a4">
    <w:name w:val="Normal (Web)"/>
    <w:basedOn w:val="a"/>
    <w:uiPriority w:val="99"/>
    <w:unhideWhenUsed/>
    <w:rsid w:val="005A3C3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A3C3A"/>
    <w:rPr>
      <w:b/>
      <w:bCs/>
    </w:rPr>
  </w:style>
  <w:style w:type="paragraph" w:styleId="a6">
    <w:name w:val="No Spacing"/>
    <w:uiPriority w:val="1"/>
    <w:qFormat/>
    <w:rsid w:val="005A3C3A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1054</Words>
  <Characters>6010</Characters>
  <Application>Microsoft Office Word</Application>
  <DocSecurity>0</DocSecurity>
  <Lines>50</Lines>
  <Paragraphs>14</Paragraphs>
  <ScaleCrop>false</ScaleCrop>
  <Company/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</dc:creator>
  <cp:keywords/>
  <dc:description/>
  <cp:lastModifiedBy>Timur</cp:lastModifiedBy>
  <cp:revision>2</cp:revision>
  <dcterms:created xsi:type="dcterms:W3CDTF">2025-11-27T17:59:00Z</dcterms:created>
  <dcterms:modified xsi:type="dcterms:W3CDTF">2025-11-27T18:00:00Z</dcterms:modified>
</cp:coreProperties>
</file>